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E6DF" w14:textId="77777777" w:rsidR="00904D21" w:rsidRPr="00E77FF3" w:rsidRDefault="00904D21" w:rsidP="00E77FF3">
      <w:pPr>
        <w:jc w:val="center"/>
        <w:rPr>
          <w:b/>
          <w:sz w:val="32"/>
          <w:szCs w:val="32"/>
        </w:rPr>
      </w:pPr>
      <w:r w:rsidRPr="00E77FF3">
        <w:rPr>
          <w:b/>
          <w:sz w:val="32"/>
          <w:szCs w:val="32"/>
        </w:rPr>
        <w:t>George Hutcheon Hibernation Airgun Match</w:t>
      </w:r>
    </w:p>
    <w:p w14:paraId="2816F0C0" w14:textId="77777777" w:rsidR="00904D21" w:rsidRDefault="00904D21" w:rsidP="00E77FF3">
      <w:pPr>
        <w:jc w:val="center"/>
      </w:pPr>
      <w:r>
        <w:t>Sponsored by Richmond Rod And Gun Club</w:t>
      </w:r>
    </w:p>
    <w:p w14:paraId="131EB36B" w14:textId="5E485A87" w:rsidR="00904D21" w:rsidRPr="00E77FF3" w:rsidRDefault="00904D21" w:rsidP="00E77FF3">
      <w:pPr>
        <w:jc w:val="center"/>
        <w:rPr>
          <w:b/>
        </w:rPr>
      </w:pPr>
      <w:r w:rsidRPr="00E77FF3">
        <w:rPr>
          <w:b/>
        </w:rPr>
        <w:t>November</w:t>
      </w:r>
      <w:r w:rsidR="003F0B93">
        <w:rPr>
          <w:b/>
        </w:rPr>
        <w:t xml:space="preserve"> </w:t>
      </w:r>
      <w:r w:rsidR="00FD4810">
        <w:rPr>
          <w:b/>
        </w:rPr>
        <w:t>6-7,2021</w:t>
      </w:r>
    </w:p>
    <w:p w14:paraId="1BD5D628" w14:textId="395EC500" w:rsidR="00904D21" w:rsidRDefault="00904D21" w:rsidP="00E77FF3">
      <w:r w:rsidRPr="00E77FF3">
        <w:rPr>
          <w:b/>
        </w:rPr>
        <w:t>Place:</w:t>
      </w:r>
      <w:r>
        <w:t xml:space="preserve">   </w:t>
      </w:r>
      <w:r w:rsidR="00E77FF3">
        <w:t xml:space="preserve">Richmond Rod </w:t>
      </w:r>
      <w:r w:rsidR="00950FE1">
        <w:t>and</w:t>
      </w:r>
      <w:r w:rsidR="00E77FF3">
        <w:t xml:space="preserve"> Gun Club 7400 River Road Richmond </w:t>
      </w:r>
      <w:r w:rsidR="00950FE1">
        <w:t>B.C. (</w:t>
      </w:r>
      <w:r>
        <w:t xml:space="preserve">Southwest of #3 </w:t>
      </w:r>
      <w:r w:rsidR="00E77FF3">
        <w:t>Rd</w:t>
      </w:r>
      <w:r>
        <w:t xml:space="preserve"> </w:t>
      </w:r>
      <w:r w:rsidR="00F76725">
        <w:t xml:space="preserve">&amp; </w:t>
      </w:r>
      <w:r w:rsidR="00E77FF3">
        <w:t>Cambie Rd</w:t>
      </w:r>
      <w:r>
        <w:t>)</w:t>
      </w:r>
    </w:p>
    <w:p w14:paraId="75857E8A" w14:textId="5F065515" w:rsidR="00904D21" w:rsidRDefault="00904D21" w:rsidP="00904D21">
      <w:r w:rsidRPr="00E77FF3">
        <w:rPr>
          <w:b/>
        </w:rPr>
        <w:t>Eligibility:</w:t>
      </w:r>
      <w:r>
        <w:t xml:space="preserve">   Open to </w:t>
      </w:r>
      <w:r w:rsidR="00950FE1">
        <w:t>all BC</w:t>
      </w:r>
      <w:r w:rsidR="00425C2C">
        <w:t xml:space="preserve"> Resident </w:t>
      </w:r>
      <w:r>
        <w:t>competitors</w:t>
      </w:r>
      <w:r w:rsidR="00FD4810">
        <w:t xml:space="preserve"> only</w:t>
      </w:r>
      <w:r>
        <w:t xml:space="preserve">.  Membership in B.C.T.S.A. and S.F.C organization is </w:t>
      </w:r>
      <w:r w:rsidR="00950FE1">
        <w:t>required Due</w:t>
      </w:r>
      <w:r w:rsidR="00425C2C">
        <w:t xml:space="preserve"> to COVID Health </w:t>
      </w:r>
      <w:r w:rsidR="00950FE1">
        <w:t>protocols</w:t>
      </w:r>
      <w:r w:rsidR="00425C2C">
        <w:t xml:space="preserve"> match is limited to total </w:t>
      </w:r>
      <w:r w:rsidR="00FD4810">
        <w:t>30</w:t>
      </w:r>
      <w:r w:rsidR="00425C2C">
        <w:t xml:space="preserve"> shooters only, </w:t>
      </w:r>
      <w:r w:rsidR="00FD4810">
        <w:t>15</w:t>
      </w:r>
      <w:r w:rsidR="00425C2C">
        <w:t xml:space="preserve"> shooters per relay.</w:t>
      </w:r>
    </w:p>
    <w:p w14:paraId="1D547550" w14:textId="4D0EE2C5" w:rsidR="00904D21" w:rsidRDefault="00904D21" w:rsidP="00904D21">
      <w:r w:rsidRPr="00E77FF3">
        <w:rPr>
          <w:b/>
        </w:rPr>
        <w:t>Course of Fire</w:t>
      </w:r>
      <w:r>
        <w:t xml:space="preserve">:  Match consists of 3 complete courses of fire </w:t>
      </w:r>
      <w:r w:rsidR="00F76725">
        <w:t xml:space="preserve">for an aggregate match score. </w:t>
      </w:r>
      <w:r>
        <w:t>90 minutes for open classes</w:t>
      </w:r>
      <w:r w:rsidR="003F0B93">
        <w:t>, Ladies and Junior competitors</w:t>
      </w:r>
      <w:r>
        <w:t xml:space="preserve"> on returning targets.  A 15 Minute preparation time and sighting time starts before the match.</w:t>
      </w:r>
    </w:p>
    <w:p w14:paraId="4C25373B" w14:textId="46E01755" w:rsidR="00904D21" w:rsidRDefault="00904D21" w:rsidP="00904D21">
      <w:r w:rsidRPr="00E77FF3">
        <w:rPr>
          <w:b/>
        </w:rPr>
        <w:t>Classification:</w:t>
      </w:r>
      <w:r>
        <w:t xml:space="preserve">  Competitors will be classified according to their SFC shooting cards.   Those unable to produce a valid card will compete in the Expert Class.</w:t>
      </w:r>
    </w:p>
    <w:p w14:paraId="4AC4C2FA" w14:textId="77777777" w:rsidR="00904D21" w:rsidRDefault="00904D21" w:rsidP="00904D21">
      <w:r w:rsidRPr="00E77FF3">
        <w:rPr>
          <w:b/>
        </w:rPr>
        <w:t>Rules:</w:t>
      </w:r>
      <w:r>
        <w:t xml:space="preserve">   Standard ISSF Rules will apply with the use of paper targets    Pistol will shoot 2 shots per target    Rifle will shoot 1 shot per target</w:t>
      </w:r>
    </w:p>
    <w:p w14:paraId="7978C3EA" w14:textId="77777777" w:rsidR="00904D21" w:rsidRDefault="00904D21" w:rsidP="00904D21">
      <w:r w:rsidRPr="00E77FF3">
        <w:rPr>
          <w:b/>
        </w:rPr>
        <w:t>Airguns:</w:t>
      </w:r>
      <w:r>
        <w:t xml:space="preserve"> All Airguns must meet ISSF Specification. Airguns will be subject to inspection.  The same airgun must be used for all 3 courses of fire in order to qualify for the aggregate score, unless it becomes disabled and then may be replaced with approval of the Chief Range Officer</w:t>
      </w:r>
    </w:p>
    <w:p w14:paraId="6F1106F3" w14:textId="77777777" w:rsidR="00CB4A82" w:rsidRDefault="00904D21" w:rsidP="00904D21">
      <w:r w:rsidRPr="00E77FF3">
        <w:rPr>
          <w:b/>
        </w:rPr>
        <w:t>Schedule:</w:t>
      </w:r>
      <w:r>
        <w:t xml:space="preserve"> </w:t>
      </w:r>
    </w:p>
    <w:p w14:paraId="2900D2B5" w14:textId="183F5BCE" w:rsidR="00904D21" w:rsidRDefault="00CB4A82" w:rsidP="00904D21">
      <w:r>
        <w:t xml:space="preserve">Range Setup Friday November </w:t>
      </w:r>
      <w:r w:rsidR="00FD4810">
        <w:t>5</w:t>
      </w:r>
      <w:r w:rsidR="00425C2C" w:rsidRPr="00425C2C">
        <w:rPr>
          <w:vertAlign w:val="superscript"/>
        </w:rPr>
        <w:t>th</w:t>
      </w:r>
      <w:r w:rsidR="00425C2C">
        <w:t>,202</w:t>
      </w:r>
      <w:r w:rsidR="00FD4810">
        <w:t>1</w:t>
      </w:r>
      <w:r>
        <w:t xml:space="preserve"> @ 1-4pm</w:t>
      </w:r>
      <w:r w:rsidR="00425C2C">
        <w:t xml:space="preserve"> (Volunteers must be pre</w:t>
      </w:r>
      <w:r w:rsidR="00903DDA">
        <w:t>-</w:t>
      </w:r>
      <w:r w:rsidR="00425C2C">
        <w:t>registered)</w:t>
      </w:r>
    </w:p>
    <w:p w14:paraId="0DD69CEC" w14:textId="77777777" w:rsidR="00950FE1" w:rsidRDefault="00425C2C" w:rsidP="00425C2C">
      <w:pPr>
        <w:rPr>
          <w:b/>
          <w:bCs/>
        </w:rPr>
      </w:pPr>
      <w:r w:rsidRPr="00D56E01">
        <w:rPr>
          <w:b/>
          <w:bCs/>
          <w:u w:val="single"/>
        </w:rPr>
        <w:t>Match Day</w:t>
      </w:r>
      <w:r w:rsidRPr="00D56E01">
        <w:rPr>
          <w:b/>
          <w:bCs/>
        </w:rPr>
        <w:t>:</w:t>
      </w:r>
    </w:p>
    <w:p w14:paraId="4D185E7E" w14:textId="1D6A3096" w:rsidR="00425C2C" w:rsidRPr="00D56E01" w:rsidRDefault="00D56E01" w:rsidP="00425C2C">
      <w:pPr>
        <w:rPr>
          <w:b/>
          <w:bCs/>
        </w:rPr>
      </w:pPr>
      <w:r w:rsidRPr="00D56E01">
        <w:rPr>
          <w:b/>
          <w:bCs/>
        </w:rPr>
        <w:t>***NO SPECTATORS OR COACHES ALLOWED IN RANGE AREA</w:t>
      </w:r>
      <w:r w:rsidR="00950FE1">
        <w:rPr>
          <w:b/>
          <w:bCs/>
        </w:rPr>
        <w:t xml:space="preserve"> DUE TO </w:t>
      </w:r>
      <w:r w:rsidRPr="00D56E01">
        <w:rPr>
          <w:b/>
          <w:bCs/>
        </w:rPr>
        <w:t>COVID PROTOCALS***</w:t>
      </w:r>
    </w:p>
    <w:p w14:paraId="678CA25B" w14:textId="7C7F6D2A" w:rsidR="00425C2C" w:rsidRDefault="00425C2C" w:rsidP="00425C2C">
      <w:r>
        <w:t>Athletes need to prefill air cylinders must do so before arrival to pre-screen area</w:t>
      </w:r>
      <w:r w:rsidR="00950FE1">
        <w:t xml:space="preserve"> </w:t>
      </w:r>
      <w:r>
        <w:t>(space is limited</w:t>
      </w:r>
      <w:r w:rsidR="00D56E01">
        <w:t xml:space="preserve"> pre- register required</w:t>
      </w:r>
      <w:r>
        <w:t>)</w:t>
      </w:r>
    </w:p>
    <w:p w14:paraId="0A3C9ED3" w14:textId="1534D63E" w:rsidR="00425C2C" w:rsidRDefault="00425C2C" w:rsidP="00D56E01">
      <w:r>
        <w:t>Athletes arrive to pre -screen health area 1</w:t>
      </w:r>
      <w:r w:rsidR="00950FE1">
        <w:t>0</w:t>
      </w:r>
      <w:r>
        <w:t xml:space="preserve"> mins before relay</w:t>
      </w:r>
      <w:r w:rsidR="00903DDA">
        <w:t>-</w:t>
      </w:r>
      <w:r>
        <w:t xml:space="preserve"> </w:t>
      </w:r>
      <w:r w:rsidR="00903DDA">
        <w:t>fully dressed and ready to start relay</w:t>
      </w:r>
    </w:p>
    <w:p w14:paraId="3C6B5B13" w14:textId="2585B68D" w:rsidR="00425C2C" w:rsidRDefault="00425C2C" w:rsidP="00D56E01">
      <w:r>
        <w:t>Athletes will be designated to pre</w:t>
      </w:r>
      <w:r w:rsidR="00D56E01">
        <w:t>-</w:t>
      </w:r>
      <w:r>
        <w:t xml:space="preserve">registered </w:t>
      </w:r>
      <w:r w:rsidR="00D56E01">
        <w:t>position and must stay in position area for full duration of the match. Once match is completed athletes will be escorted out of facility one at a time.</w:t>
      </w:r>
    </w:p>
    <w:p w14:paraId="2B5B969B" w14:textId="08093BEF" w:rsidR="00D56E01" w:rsidRDefault="00D56E01" w:rsidP="00D56E01">
      <w:r>
        <w:t xml:space="preserve">Areas will be cleaned based on health </w:t>
      </w:r>
      <w:r w:rsidR="00950FE1">
        <w:t>protocols</w:t>
      </w:r>
      <w:r>
        <w:t xml:space="preserve"> and match will continue</w:t>
      </w:r>
      <w:r w:rsidR="00950FE1">
        <w:t xml:space="preserve"> as scheduled</w:t>
      </w:r>
    </w:p>
    <w:p w14:paraId="1FA03668" w14:textId="61C03CB1" w:rsidR="00904D21" w:rsidRDefault="00904D21" w:rsidP="00904D21">
      <w:pPr>
        <w:ind w:firstLine="720"/>
      </w:pPr>
      <w:r>
        <w:t xml:space="preserve"> </w:t>
      </w:r>
      <w:r w:rsidR="00425C2C">
        <w:tab/>
      </w:r>
      <w:r w:rsidR="00425C2C">
        <w:tab/>
      </w:r>
      <w:r>
        <w:t>A Relay – Saturday 8:15</w:t>
      </w:r>
      <w:r w:rsidR="00D56E01">
        <w:t>am</w:t>
      </w:r>
      <w:r>
        <w:t xml:space="preserve"> &amp; 1</w:t>
      </w:r>
      <w:r w:rsidR="00D56E01">
        <w:t>:15</w:t>
      </w:r>
      <w:r w:rsidR="003F0B93">
        <w:t>p</w:t>
      </w:r>
      <w:r w:rsidR="00A63CE5">
        <w:t>m</w:t>
      </w:r>
      <w:r>
        <w:t xml:space="preserve"> Sunday 8:30</w:t>
      </w:r>
      <w:r w:rsidR="00D56E01">
        <w:t>am</w:t>
      </w:r>
    </w:p>
    <w:p w14:paraId="605406A6" w14:textId="7B6F58DC" w:rsidR="00904D21" w:rsidRDefault="00904D21" w:rsidP="00904D21">
      <w:pPr>
        <w:ind w:left="720"/>
      </w:pPr>
      <w:r>
        <w:t xml:space="preserve">    </w:t>
      </w:r>
      <w:r w:rsidR="00940C80">
        <w:tab/>
      </w:r>
      <w:r w:rsidR="00940C80">
        <w:tab/>
        <w:t xml:space="preserve">   </w:t>
      </w:r>
      <w:r>
        <w:t>B Relay  - Saturday 1</w:t>
      </w:r>
      <w:r w:rsidR="00D56E01">
        <w:t>1:00am</w:t>
      </w:r>
      <w:r>
        <w:t xml:space="preserve">  &amp; </w:t>
      </w:r>
      <w:r w:rsidR="003F0B93">
        <w:t>3</w:t>
      </w:r>
      <w:r>
        <w:t>:</w:t>
      </w:r>
      <w:r w:rsidR="00D56E01">
        <w:t>30</w:t>
      </w:r>
      <w:r w:rsidR="003F0B93">
        <w:t>pm</w:t>
      </w:r>
      <w:r>
        <w:t xml:space="preserve"> Sunday 1</w:t>
      </w:r>
      <w:r w:rsidR="00D56E01">
        <w:t>1:15am</w:t>
      </w:r>
    </w:p>
    <w:p w14:paraId="12900A77" w14:textId="1C34BB47" w:rsidR="00904D21" w:rsidRPr="00E77FF3" w:rsidRDefault="00904D21" w:rsidP="00425C2C">
      <w:pPr>
        <w:ind w:firstLine="720"/>
        <w:rPr>
          <w:sz w:val="20"/>
          <w:szCs w:val="20"/>
        </w:rPr>
      </w:pPr>
      <w:r>
        <w:t xml:space="preserve">These are “Athletes to the line” times, then there is 15 Min Prep time, then match start </w:t>
      </w:r>
    </w:p>
    <w:p w14:paraId="0326CC05" w14:textId="77777777" w:rsidR="00425C2C" w:rsidRPr="00D56E01" w:rsidRDefault="00425C2C" w:rsidP="00940C80">
      <w:pPr>
        <w:rPr>
          <w:b/>
          <w:bCs/>
        </w:rPr>
      </w:pPr>
    </w:p>
    <w:p w14:paraId="3AEE29E2" w14:textId="6F7D4328" w:rsidR="00904D21" w:rsidRDefault="00904D21" w:rsidP="00940C80">
      <w:r w:rsidRPr="00D56E01">
        <w:rPr>
          <w:b/>
          <w:bCs/>
          <w:u w:val="single"/>
        </w:rPr>
        <w:t>Awards</w:t>
      </w:r>
      <w:r>
        <w:t xml:space="preserve"> immediately after range tear down</w:t>
      </w:r>
      <w:r w:rsidR="00D56E01">
        <w:t xml:space="preserve"> (Volunteers assigned)</w:t>
      </w:r>
      <w:r>
        <w:t xml:space="preserve"> – approx. </w:t>
      </w:r>
      <w:r w:rsidR="00891366">
        <w:t>1:30</w:t>
      </w:r>
      <w:r w:rsidR="00D56E01">
        <w:t>pm</w:t>
      </w:r>
      <w:r w:rsidR="003F0B93">
        <w:t xml:space="preserve"> on Sunday November </w:t>
      </w:r>
      <w:r w:rsidR="00FD4810">
        <w:t>7</w:t>
      </w:r>
      <w:r w:rsidR="00D56E01">
        <w:t>,202</w:t>
      </w:r>
      <w:r w:rsidR="00FD4810">
        <w:t>1</w:t>
      </w:r>
      <w:r w:rsidR="00D56E01">
        <w:t>***</w:t>
      </w:r>
      <w:r w:rsidR="00FD4810">
        <w:t>Awards given out at ceremony located outside of main building</w:t>
      </w:r>
      <w:r w:rsidR="00D56E01">
        <w:t>***</w:t>
      </w:r>
    </w:p>
    <w:p w14:paraId="01262E08" w14:textId="4126900D" w:rsidR="00E33F13" w:rsidRPr="00E77FF3" w:rsidRDefault="00E33F13" w:rsidP="00E77FF3">
      <w:pPr>
        <w:ind w:firstLine="720"/>
        <w:rPr>
          <w:sz w:val="20"/>
          <w:szCs w:val="20"/>
        </w:rPr>
      </w:pPr>
    </w:p>
    <w:sectPr w:rsidR="00E33F13" w:rsidRPr="00E7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21"/>
    <w:rsid w:val="000C1900"/>
    <w:rsid w:val="001E2C70"/>
    <w:rsid w:val="00204E17"/>
    <w:rsid w:val="003F0B93"/>
    <w:rsid w:val="00425C2C"/>
    <w:rsid w:val="006A212B"/>
    <w:rsid w:val="00891366"/>
    <w:rsid w:val="00903DDA"/>
    <w:rsid w:val="00904D21"/>
    <w:rsid w:val="00940C80"/>
    <w:rsid w:val="00950FE1"/>
    <w:rsid w:val="00A63CE5"/>
    <w:rsid w:val="00C109BA"/>
    <w:rsid w:val="00C52646"/>
    <w:rsid w:val="00CB4A82"/>
    <w:rsid w:val="00CE29CE"/>
    <w:rsid w:val="00D56E01"/>
    <w:rsid w:val="00DF7D43"/>
    <w:rsid w:val="00E33F13"/>
    <w:rsid w:val="00E77FF3"/>
    <w:rsid w:val="00F504C1"/>
    <w:rsid w:val="00F76725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D292"/>
  <w15:chartTrackingRefBased/>
  <w15:docId w15:val="{36C139A6-D263-415C-851E-391BBA13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Alexander</dc:creator>
  <cp:keywords/>
  <dc:description/>
  <cp:lastModifiedBy>Shirley Alexander</cp:lastModifiedBy>
  <cp:revision>6</cp:revision>
  <cp:lastPrinted>2018-08-08T01:11:00Z</cp:lastPrinted>
  <dcterms:created xsi:type="dcterms:W3CDTF">2019-08-03T04:12:00Z</dcterms:created>
  <dcterms:modified xsi:type="dcterms:W3CDTF">2021-09-09T22:46:00Z</dcterms:modified>
</cp:coreProperties>
</file>